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303" w:type="pct"/>
        <w:tblInd w:w="-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the layout table for the first page, second table is the layout table for the second page"/>
      </w:tblPr>
      <w:tblGrid>
        <w:gridCol w:w="3722"/>
        <w:gridCol w:w="7916"/>
      </w:tblGrid>
      <w:tr w:rsidR="007B737B" w:rsidRPr="00F8099A" w14:paraId="5B921342" w14:textId="77777777" w:rsidTr="002265FB">
        <w:trPr>
          <w:trHeight w:val="14159"/>
        </w:trPr>
        <w:tc>
          <w:tcPr>
            <w:tcW w:w="3722" w:type="dxa"/>
            <w:shd w:val="clear" w:color="auto" w:fill="272D2D" w:themeFill="text2"/>
          </w:tcPr>
          <w:p w14:paraId="345C7D86" w14:textId="77777777" w:rsidR="00660AD5" w:rsidRDefault="00660AD5" w:rsidP="00376639">
            <w:pPr>
              <w:tabs>
                <w:tab w:val="left" w:pos="2620"/>
              </w:tabs>
              <w:spacing w:after="160"/>
            </w:pPr>
          </w:p>
          <w:p w14:paraId="7D0E2F30" w14:textId="5ED7157E" w:rsidR="00C51523" w:rsidRPr="00C458F2" w:rsidRDefault="00C458F2" w:rsidP="00C458F2">
            <w:pPr>
              <w:tabs>
                <w:tab w:val="left" w:pos="1413"/>
                <w:tab w:val="left" w:pos="2620"/>
              </w:tabs>
              <w:spacing w:after="160"/>
              <w:rPr>
                <w:b/>
                <w:color w:val="FFFFFF" w:themeColor="background1"/>
                <w:sz w:val="28"/>
                <w:szCs w:val="28"/>
              </w:rPr>
            </w:pPr>
            <w:r>
              <w:t xml:space="preserve">Do </w:t>
            </w:r>
            <w:r w:rsidRPr="00C458F2">
              <w:rPr>
                <w:sz w:val="28"/>
                <w:szCs w:val="28"/>
              </w:rPr>
              <w:t>you</w:t>
            </w:r>
            <w:r w:rsidRPr="00C458F2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Pr="00C458F2">
              <w:rPr>
                <w:b/>
                <w:color w:val="FFFFFF" w:themeColor="background1"/>
                <w:sz w:val="28"/>
                <w:szCs w:val="28"/>
              </w:rPr>
              <w:t>Do You Love DE?</w:t>
            </w:r>
          </w:p>
          <w:tbl>
            <w:tblPr>
              <w:tblStyle w:val="TableGrid"/>
              <w:tblW w:w="4207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CEEBE1" w:themeColor="accent6" w:themeTint="66"/>
                <w:insideV w:val="single" w:sz="24" w:space="0" w:color="CEEBE1" w:themeColor="accent6" w:themeTint="66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2"/>
            </w:tblGrid>
            <w:tr w:rsidR="00C06DA0" w:rsidRPr="00650F83" w14:paraId="40D62912" w14:textId="77777777" w:rsidTr="004A340C">
              <w:trPr>
                <w:trHeight w:val="8832"/>
                <w:jc w:val="center"/>
              </w:trPr>
              <w:tc>
                <w:tcPr>
                  <w:tcW w:w="3132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tcMar>
                    <w:top w:w="288" w:type="dxa"/>
                  </w:tcMar>
                </w:tcPr>
                <w:p w14:paraId="43BF8E6D" w14:textId="05D61FC9" w:rsidR="00650F83" w:rsidRPr="004A340C" w:rsidRDefault="00650F83" w:rsidP="00650F83">
                  <w:pPr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</w:pPr>
                  <w:r w:rsidRPr="004A340C">
                    <w:rPr>
                      <w:rFonts w:ascii="Times New Roman" w:hAnsi="Times New Roman" w:cs="Times New Roman"/>
                      <w:color w:val="4AB391" w:themeColor="accent6" w:themeShade="BF"/>
                      <w:szCs w:val="24"/>
                    </w:rPr>
                    <w:t>Hi GCC Faculty!</w:t>
                  </w:r>
                  <w:r w:rsidRP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 xml:space="preserve"> Are you a DE Superstar? Might you be interested in teaching one or more workshops as part of our best practices in online teaching series? If so, we need to talk!</w:t>
                  </w:r>
                  <w:r w:rsidR="0027529B" w:rsidRP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 xml:space="preserve"> </w:t>
                  </w:r>
                  <w:r w:rsidRP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 xml:space="preserve">Please email </w:t>
                  </w:r>
                  <w:hyperlink r:id="rId9" w:history="1">
                    <w:r w:rsidRPr="004A340C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defacdeve@glendale.edu</w:t>
                    </w:r>
                  </w:hyperlink>
                  <w:r w:rsidR="004A340C" w:rsidRP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 xml:space="preserve"> 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 xml:space="preserve">with </w:t>
                  </w:r>
                  <w:r w:rsidR="004A340C" w:rsidRP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>the following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 xml:space="preserve"> information</w:t>
                  </w:r>
                  <w:r w:rsidR="004A340C" w:rsidRP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>:</w:t>
                  </w:r>
                </w:p>
                <w:p w14:paraId="0B08786F" w14:textId="77777777" w:rsidR="004A340C" w:rsidRPr="0027529B" w:rsidRDefault="004A340C" w:rsidP="00650F83">
                  <w:pPr>
                    <w:rPr>
                      <w:rFonts w:ascii="Times New Roman" w:hAnsi="Times New Roman" w:cs="Times New Roman"/>
                      <w:color w:val="FFFFFF" w:themeColor="background1"/>
                      <w:sz w:val="22"/>
                      <w:szCs w:val="22"/>
                    </w:rPr>
                  </w:pPr>
                </w:p>
                <w:p w14:paraId="26C7C969" w14:textId="2662D064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1.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Name, division, contact information.</w:t>
                  </w:r>
                </w:p>
                <w:p w14:paraId="59868481" w14:textId="2B87A956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2.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How long you’ve been teaching online, how many classes you teach online, and what type (e.g. hybrid or fully online)?</w:t>
                  </w:r>
                </w:p>
                <w:p w14:paraId="18962E05" w14:textId="4EBF0ED3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3.</w:t>
                  </w:r>
                  <w:r w:rsidRPr="00650F83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</w:t>
                  </w:r>
                  <w:r w:rsidR="004A340C"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 xml:space="preserve"> 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Is your course mostly OEI rubric and 508 aligned?</w:t>
                  </w:r>
                </w:p>
                <w:p w14:paraId="54703189" w14:textId="0F3121D9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2"/>
                      <w:szCs w:val="22"/>
                    </w:rPr>
                  </w:pP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4.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Would you be interested in leading workshops or other types of training on one of these topics:</w:t>
                  </w:r>
                </w:p>
                <w:p w14:paraId="6F2925B1" w14:textId="036F81BF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Symbol" w:hAnsi="Symbol" w:cs="Times New Roman"/>
                      <w:color w:val="FFFFFF" w:themeColor="background1"/>
                      <w:sz w:val="22"/>
                      <w:szCs w:val="22"/>
                    </w:rPr>
                    <w:t>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14"/>
                      <w:szCs w:val="14"/>
                    </w:rPr>
                    <w:t>       </w:t>
                  </w:r>
                  <w:r w:rsidRPr="00650F83">
                    <w:rPr>
                      <w:rFonts w:ascii="Times New Roman" w:hAnsi="Times New Roman" w:cs="Times New Roman"/>
                      <w:color w:val="FFFFFF" w:themeColor="background1"/>
                      <w:sz w:val="14"/>
                      <w:szCs w:val="14"/>
                    </w:rPr>
                    <w:t>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Do you make good use of pages?</w:t>
                  </w:r>
                </w:p>
                <w:p w14:paraId="1897D7BC" w14:textId="321F772B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Symbol" w:hAnsi="Symbol" w:cs="Times New Roman"/>
                      <w:color w:val="FFFFFF" w:themeColor="background1"/>
                      <w:sz w:val="20"/>
                    </w:rPr>
                    <w:t>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</w:t>
                  </w:r>
                  <w:r w:rsidRPr="00650F83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Are you great at the Gradebook?</w:t>
                  </w:r>
                </w:p>
                <w:p w14:paraId="143C1872" w14:textId="0F2F4973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Symbol" w:hAnsi="Symbol" w:cs="Times New Roman"/>
                      <w:color w:val="FFFFFF" w:themeColor="background1"/>
                      <w:sz w:val="20"/>
                    </w:rPr>
                    <w:t>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Do you know the basic four (or so) of accessibility compliance?</w:t>
                  </w:r>
                </w:p>
                <w:p w14:paraId="60829C63" w14:textId="72E4D0C3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Symbol" w:hAnsi="Symbol" w:cs="Times New Roman"/>
                      <w:color w:val="FFFFFF" w:themeColor="background1"/>
                      <w:sz w:val="20"/>
                    </w:rPr>
                    <w:t>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Do you have your online students doing collaborative projects?</w:t>
                  </w:r>
                </w:p>
                <w:p w14:paraId="0DB66D0A" w14:textId="353D60BC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Symbol" w:hAnsi="Symbol" w:cs="Times New Roman"/>
                      <w:color w:val="FFFFFF" w:themeColor="background1"/>
                      <w:sz w:val="20"/>
                    </w:rPr>
                    <w:t>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 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Do you have an awesome homepage?</w:t>
                  </w:r>
                </w:p>
                <w:p w14:paraId="2A81E1C4" w14:textId="5D2659FA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Symbol" w:hAnsi="Symbol" w:cs="Times New Roman"/>
                      <w:color w:val="FFFFFF" w:themeColor="background1"/>
                      <w:sz w:val="20"/>
                    </w:rPr>
                    <w:t>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</w:t>
                  </w:r>
                  <w:r w:rsidRPr="00650F83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Are you innovative in how you use the discussion board?</w:t>
                  </w:r>
                </w:p>
                <w:p w14:paraId="37FEB0EC" w14:textId="31075005" w:rsidR="0027529B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Symbol" w:hAnsi="Symbol" w:cs="Times New Roman"/>
                      <w:color w:val="FFFFFF" w:themeColor="background1"/>
                      <w:sz w:val="20"/>
                    </w:rPr>
                    <w:t>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Looking at the OEI rubric, are there sections that you feel like you’re nailing it?</w:t>
                  </w:r>
                </w:p>
              </w:tc>
            </w:tr>
            <w:tr w:rsidR="00C06DA0" w:rsidRPr="00F8099A" w14:paraId="2804DF63" w14:textId="77777777" w:rsidTr="006A5283">
              <w:trPr>
                <w:trHeight w:val="3232"/>
                <w:jc w:val="center"/>
              </w:trPr>
              <w:tc>
                <w:tcPr>
                  <w:tcW w:w="3132" w:type="dxa"/>
                  <w:tcBorders>
                    <w:top w:val="single" w:sz="24" w:space="0" w:color="FFFFFF" w:themeColor="background1"/>
                  </w:tcBorders>
                  <w:tcMar>
                    <w:top w:w="288" w:type="dxa"/>
                  </w:tcMar>
                </w:tcPr>
                <w:p w14:paraId="214D90B3" w14:textId="17A16804" w:rsidR="00F90772" w:rsidRDefault="00F90772" w:rsidP="004A340C">
                  <w:pPr>
                    <w:pStyle w:val="Subtitle"/>
                    <w:jc w:val="center"/>
                  </w:pPr>
                  <w:r>
                    <w:t>DE Coordinator</w:t>
                  </w:r>
                </w:p>
                <w:p w14:paraId="056B1CE5" w14:textId="4E76635B" w:rsidR="004A340C" w:rsidRDefault="004A340C" w:rsidP="004A340C">
                  <w:pPr>
                    <w:pStyle w:val="BlockHeading2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 wp14:anchorId="2833F0C6" wp14:editId="1419CD44">
                        <wp:simplePos x="0" y="0"/>
                        <wp:positionH relativeFrom="column">
                          <wp:posOffset>541655</wp:posOffset>
                        </wp:positionH>
                        <wp:positionV relativeFrom="paragraph">
                          <wp:posOffset>19685</wp:posOffset>
                        </wp:positionV>
                        <wp:extent cx="908050" cy="899795"/>
                        <wp:effectExtent l="0" t="0" r="6350" b="0"/>
                        <wp:wrapSquare wrapText="bothSides"/>
                        <wp:docPr id="5" name="Picture 5" descr="Macintosh HD:Users:Alexa:Desktop:Screen Shot 2018-03-21 at 9.01.01 P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cintosh HD:Users:Alexa:Desktop:Screen Shot 2018-03-21 at 9.01.01 P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8050" cy="899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FAA26D3D-D897-4be2-8F04-BA451C77F1D7}">
                                    <ma14:placeholderFlag xmlns:ma14="http://schemas.microsoft.com/office/mac/drawingml/2011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4ED05F0" w14:textId="77777777" w:rsidR="004A340C" w:rsidRDefault="004A340C" w:rsidP="004A340C">
                  <w:pPr>
                    <w:pStyle w:val="BlockHeading2"/>
                    <w:jc w:val="center"/>
                  </w:pPr>
                </w:p>
                <w:p w14:paraId="54099CB5" w14:textId="77777777" w:rsidR="004A340C" w:rsidRDefault="004A340C" w:rsidP="004A340C">
                  <w:pPr>
                    <w:pStyle w:val="BlockHeading2"/>
                    <w:jc w:val="center"/>
                  </w:pPr>
                </w:p>
                <w:p w14:paraId="0FCDA166" w14:textId="77777777" w:rsidR="004A340C" w:rsidRDefault="004A340C" w:rsidP="004A340C">
                  <w:pPr>
                    <w:pStyle w:val="BlockHeading2"/>
                    <w:jc w:val="center"/>
                  </w:pPr>
                </w:p>
                <w:p w14:paraId="2A7BEA52" w14:textId="6E8BBF8D" w:rsidR="004A340C" w:rsidRPr="004A340C" w:rsidRDefault="004A340C" w:rsidP="004A340C">
                  <w:pPr>
                    <w:pStyle w:val="BlockHeading2"/>
                    <w:jc w:val="center"/>
                  </w:pPr>
                  <w:r>
                    <w:t>Alexa Schumacher, Ph.D</w:t>
                  </w:r>
                  <w:r w:rsidR="00902CE6">
                    <w:t>.</w:t>
                  </w:r>
                </w:p>
                <w:p w14:paraId="3939E4C1" w14:textId="6608AA46" w:rsidR="00F90772" w:rsidRPr="00F90772" w:rsidRDefault="00F90772" w:rsidP="004A340C">
                  <w:pPr>
                    <w:pStyle w:val="BlockHeading2"/>
                    <w:jc w:val="center"/>
                    <w:rPr>
                      <w:sz w:val="24"/>
                      <w:szCs w:val="24"/>
                    </w:rPr>
                  </w:pPr>
                  <w:r w:rsidRPr="00F90772">
                    <w:rPr>
                      <w:color w:val="317861" w:themeColor="accent6" w:themeShade="80"/>
                      <w:sz w:val="24"/>
                      <w:szCs w:val="24"/>
                    </w:rPr>
                    <w:t>de@glendale.edu</w:t>
                  </w:r>
                </w:p>
                <w:p w14:paraId="37AF41C1" w14:textId="597A535E" w:rsidR="004A340C" w:rsidRPr="00650F83" w:rsidRDefault="00F90772" w:rsidP="004A340C">
                  <w:pPr>
                    <w:tabs>
                      <w:tab w:val="left" w:pos="573"/>
                    </w:tabs>
                    <w:ind w:hanging="177"/>
                    <w:jc w:val="center"/>
                    <w:rPr>
                      <w:rFonts w:ascii="Helvetica" w:eastAsia="Times New Roman" w:hAnsi="Helvetica" w:cs="Times New Roman"/>
                      <w:color w:val="FFFFFF" w:themeColor="background1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z w:val="27"/>
                      <w:szCs w:val="27"/>
                    </w:rPr>
                    <w:t>818-240-1000, x5298</w:t>
                  </w:r>
                  <w:r w:rsidRPr="006A1B64">
                    <w:rPr>
                      <w:rFonts w:ascii="Helvetica" w:eastAsia="Times New Roman" w:hAnsi="Helvetica" w:cs="Times New Roman"/>
                      <w:color w:val="FFFFFF" w:themeColor="background1"/>
                      <w:sz w:val="27"/>
                      <w:szCs w:val="27"/>
                    </w:rPr>
                    <w:br/>
                    <w:t>Fa</w:t>
                  </w:r>
                  <w:r w:rsidR="002265FB">
                    <w:rPr>
                      <w:rFonts w:ascii="Helvetica" w:eastAsia="Times New Roman" w:hAnsi="Helvetica" w:cs="Times New Roman"/>
                      <w:color w:val="FFFFFF" w:themeColor="background1"/>
                      <w:sz w:val="27"/>
                      <w:szCs w:val="27"/>
                    </w:rPr>
                    <w:t>culty Innovation Center (SV112)</w:t>
                  </w:r>
                </w:p>
                <w:p w14:paraId="2D015ACB" w14:textId="597A535E" w:rsidR="00C06DA0" w:rsidRPr="00F90772" w:rsidRDefault="00902CE6" w:rsidP="004A340C">
                  <w:pPr>
                    <w:jc w:val="center"/>
                    <w:rPr>
                      <w:rFonts w:ascii="Helvetica" w:eastAsia="Times New Roman" w:hAnsi="Helvetica" w:cs="Times New Roman"/>
                      <w:color w:val="317861" w:themeColor="accent6" w:themeShade="80"/>
                      <w:sz w:val="27"/>
                      <w:szCs w:val="27"/>
                    </w:rPr>
                  </w:pPr>
                  <w:hyperlink r:id="rId11" w:history="1">
                    <w:r w:rsidR="002265FB" w:rsidRPr="00A56F7B">
                      <w:rPr>
                        <w:rStyle w:val="Hyperlink"/>
                        <w:rFonts w:ascii="Helvetica" w:eastAsia="Times New Roman" w:hAnsi="Helvetica" w:cs="Times New Roman"/>
                        <w:sz w:val="27"/>
                        <w:szCs w:val="27"/>
                      </w:rPr>
                      <w:t>http://glendale.edu/online</w:t>
                    </w:r>
                  </w:hyperlink>
                </w:p>
              </w:tc>
            </w:tr>
          </w:tbl>
          <w:p w14:paraId="2A983315" w14:textId="7235BD21" w:rsidR="007E3A1B" w:rsidRPr="009B7231" w:rsidRDefault="007E3A1B" w:rsidP="002265FB">
            <w:pPr>
              <w:rPr>
                <w:rFonts w:ascii="Times" w:eastAsia="Times New Roman" w:hAnsi="Times" w:cs="Times New Roman"/>
                <w:color w:val="317861" w:themeColor="accent6" w:themeShade="80"/>
                <w:sz w:val="20"/>
              </w:rPr>
            </w:pPr>
          </w:p>
        </w:tc>
        <w:tc>
          <w:tcPr>
            <w:tcW w:w="7916" w:type="dxa"/>
            <w:tcMar>
              <w:left w:w="677" w:type="dxa"/>
            </w:tcMar>
          </w:tcPr>
          <w:p w14:paraId="1D2268E6" w14:textId="48D253BB" w:rsidR="004D7179" w:rsidRPr="000E21E3" w:rsidRDefault="000E21E3" w:rsidP="000E21E3">
            <w:pPr>
              <w:pStyle w:val="NormalWeb"/>
              <w:shd w:val="clear" w:color="auto" w:fill="F6F6F6"/>
              <w:spacing w:before="0" w:beforeAutospacing="0" w:after="240" w:afterAutospacing="0" w:line="308" w:lineRule="atLeast"/>
              <w:jc w:val="center"/>
              <w:rPr>
                <w:rFonts w:ascii="Verdana" w:hAnsi="Verdana"/>
                <w:color w:val="4B5C69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379EDFB7" wp14:editId="54AD8BC6">
                  <wp:extent cx="4905375" cy="1159933"/>
                  <wp:effectExtent l="0" t="0" r="0" b="8890"/>
                  <wp:docPr id="10" name="Picture 10" descr="Macintosh HD:Users:Alexa:Desktop:ShowIm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HD:Users:Alexa:Desktop:ShowIm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587" cy="1159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9A70E" w14:textId="4C1F08E9" w:rsidR="00432D4E" w:rsidRPr="0027529B" w:rsidRDefault="00432D4E" w:rsidP="000E21E3">
            <w:pPr>
              <w:shd w:val="clear" w:color="auto" w:fill="F6F6F6"/>
              <w:jc w:val="center"/>
              <w:rPr>
                <w:rFonts w:ascii="Verdana" w:hAnsi="Verdana" w:cs="Times New Roman"/>
                <w:color w:val="2BB28A" w:themeColor="accent1"/>
                <w:sz w:val="26"/>
                <w:szCs w:val="26"/>
              </w:rPr>
            </w:pPr>
            <w:r w:rsidRPr="0027529B">
              <w:rPr>
                <w:rFonts w:ascii="Verdana" w:hAnsi="Verdana" w:cs="Times New Roman"/>
                <w:b/>
                <w:bCs/>
                <w:color w:val="2BB28A" w:themeColor="accent1"/>
                <w:sz w:val="26"/>
                <w:szCs w:val="26"/>
              </w:rPr>
              <w:t>DE Community of Practice…How does it work?</w:t>
            </w:r>
          </w:p>
          <w:p w14:paraId="0770AD86" w14:textId="77777777" w:rsidR="000E21E3" w:rsidRDefault="000E21E3" w:rsidP="000E21E3">
            <w:pPr>
              <w:shd w:val="clear" w:color="auto" w:fill="F6F6F6"/>
              <w:jc w:val="center"/>
              <w:rPr>
                <w:rFonts w:ascii="Verdana" w:eastAsia="Times New Roman" w:hAnsi="Verdana" w:cs="Times New Roman"/>
                <w:color w:val="2BB28A" w:themeColor="accent1"/>
                <w:szCs w:val="24"/>
              </w:rPr>
            </w:pPr>
          </w:p>
          <w:p w14:paraId="503AB620" w14:textId="7B3EDCD1" w:rsidR="00432D4E" w:rsidRPr="0027529B" w:rsidRDefault="00345668" w:rsidP="000E21E3">
            <w:pPr>
              <w:shd w:val="clear" w:color="auto" w:fill="F6F6F6"/>
              <w:jc w:val="center"/>
              <w:rPr>
                <w:rFonts w:ascii="Verdana" w:eastAsia="Times New Roman" w:hAnsi="Verdana" w:cs="Times New Roman"/>
                <w:color w:val="6E7377" w:themeColor="background2" w:themeShade="80"/>
                <w:szCs w:val="24"/>
              </w:rPr>
            </w:pPr>
            <w:r w:rsidRPr="0027529B">
              <w:rPr>
                <w:rFonts w:ascii="Verdana" w:eastAsia="Times New Roman" w:hAnsi="Verdana" w:cs="Times New Roman"/>
                <w:color w:val="6E7377" w:themeColor="background2" w:themeShade="80"/>
                <w:szCs w:val="24"/>
              </w:rPr>
              <w:t xml:space="preserve">The Distance Education </w:t>
            </w:r>
            <w:r w:rsidRPr="0027529B">
              <w:rPr>
                <w:rFonts w:ascii="Verdana" w:eastAsia="Times New Roman" w:hAnsi="Verdana" w:cs="Times New Roman"/>
                <w:b/>
                <w:color w:val="800000"/>
                <w:szCs w:val="24"/>
              </w:rPr>
              <w:t>Community of Practice (</w:t>
            </w:r>
            <w:proofErr w:type="spellStart"/>
            <w:r w:rsidRPr="0027529B">
              <w:rPr>
                <w:rFonts w:ascii="Verdana" w:eastAsia="Times New Roman" w:hAnsi="Verdana" w:cs="Times New Roman"/>
                <w:b/>
                <w:color w:val="800000"/>
                <w:szCs w:val="24"/>
              </w:rPr>
              <w:t>CoP</w:t>
            </w:r>
            <w:proofErr w:type="spellEnd"/>
            <w:r w:rsidRPr="0027529B">
              <w:rPr>
                <w:rFonts w:ascii="Verdana" w:eastAsia="Times New Roman" w:hAnsi="Verdana" w:cs="Times New Roman"/>
                <w:b/>
                <w:color w:val="800000"/>
                <w:szCs w:val="24"/>
              </w:rPr>
              <w:t>)</w:t>
            </w:r>
            <w:r w:rsidRPr="0027529B">
              <w:rPr>
                <w:rFonts w:ascii="Verdana" w:eastAsia="Times New Roman" w:hAnsi="Verdana" w:cs="Times New Roman"/>
                <w:color w:val="6E7377" w:themeColor="background2" w:themeShade="80"/>
                <w:szCs w:val="24"/>
              </w:rPr>
              <w:t xml:space="preserve"> at GCC is organized within a Canvas course of the same name. All DE certified faculty have been added to the course. If you do not see the course or your dashboard, contact </w:t>
            </w:r>
            <w:hyperlink r:id="rId13" w:history="1">
              <w:r w:rsidR="000E21E3" w:rsidRPr="0027529B">
                <w:rPr>
                  <w:rStyle w:val="Hyperlink"/>
                  <w:rFonts w:ascii="Verdana" w:eastAsia="Times New Roman" w:hAnsi="Verdana" w:cs="Times New Roman"/>
                  <w:color w:val="2BB28A" w:themeColor="accent1"/>
                  <w:szCs w:val="24"/>
                </w:rPr>
                <w:t>defacdev@glendale.edu</w:t>
              </w:r>
            </w:hyperlink>
            <w:r w:rsidR="000E21E3" w:rsidRPr="0027529B">
              <w:rPr>
                <w:rFonts w:ascii="Verdana" w:eastAsia="Times New Roman" w:hAnsi="Verdana" w:cs="Times New Roman"/>
                <w:color w:val="6E7377" w:themeColor="background2" w:themeShade="80"/>
                <w:szCs w:val="24"/>
              </w:rPr>
              <w:t xml:space="preserve"> </w:t>
            </w:r>
            <w:r w:rsidRPr="0027529B">
              <w:rPr>
                <w:rFonts w:ascii="Verdana" w:eastAsia="Times New Roman" w:hAnsi="Verdana" w:cs="Times New Roman"/>
                <w:color w:val="6E7377" w:themeColor="background2" w:themeShade="80"/>
                <w:szCs w:val="24"/>
              </w:rPr>
              <w:t>to be added.</w:t>
            </w:r>
          </w:p>
          <w:p w14:paraId="6B044162" w14:textId="77777777" w:rsidR="000E21E3" w:rsidRPr="00345668" w:rsidRDefault="000E21E3" w:rsidP="000E21E3">
            <w:pPr>
              <w:shd w:val="clear" w:color="auto" w:fill="F6F6F6"/>
              <w:jc w:val="center"/>
              <w:rPr>
                <w:rFonts w:ascii="Verdana" w:hAnsi="Verdana" w:cs="Times New Roman"/>
                <w:color w:val="2BB28A" w:themeColor="accent1"/>
                <w:szCs w:val="24"/>
              </w:rPr>
            </w:pPr>
          </w:p>
          <w:p w14:paraId="41637559" w14:textId="0AE70A67" w:rsidR="00432D4E" w:rsidRPr="0027529B" w:rsidRDefault="00432D4E" w:rsidP="00F90772">
            <w:pPr>
              <w:shd w:val="clear" w:color="auto" w:fill="F6F6F6"/>
              <w:spacing w:after="240" w:line="308" w:lineRule="atLeast"/>
              <w:jc w:val="center"/>
              <w:rPr>
                <w:rFonts w:ascii="Verdana" w:hAnsi="Verdana" w:cs="Times New Roman"/>
                <w:color w:val="800000"/>
                <w:sz w:val="23"/>
                <w:szCs w:val="23"/>
              </w:rPr>
            </w:pPr>
            <w:r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 xml:space="preserve">All Community of Practice </w:t>
            </w:r>
            <w:r w:rsidR="004835D9"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>(</w:t>
            </w:r>
            <w:proofErr w:type="spellStart"/>
            <w:r w:rsidR="004835D9"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>CoP</w:t>
            </w:r>
            <w:proofErr w:type="spellEnd"/>
            <w:r w:rsidR="004835D9"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 xml:space="preserve">) </w:t>
            </w:r>
            <w:r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 xml:space="preserve">Modules have </w:t>
            </w:r>
            <w:r w:rsidR="004835D9"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>3 P</w:t>
            </w:r>
            <w:r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>arts</w:t>
            </w:r>
            <w:r w:rsidRPr="0027529B">
              <w:rPr>
                <w:rFonts w:ascii="Verdana" w:hAnsi="Verdana" w:cs="Times New Roman"/>
                <w:color w:val="800000"/>
                <w:sz w:val="23"/>
                <w:szCs w:val="23"/>
              </w:rPr>
              <w:t>:</w:t>
            </w:r>
          </w:p>
          <w:p w14:paraId="1F99BC43" w14:textId="78BC118C" w:rsidR="00432D4E" w:rsidRPr="00432D4E" w:rsidRDefault="00432D4E" w:rsidP="004835D9">
            <w:pPr>
              <w:shd w:val="clear" w:color="auto" w:fill="F6F6F6"/>
              <w:spacing w:after="240" w:line="308" w:lineRule="atLeast"/>
              <w:ind w:left="600"/>
              <w:jc w:val="center"/>
              <w:rPr>
                <w:rFonts w:ascii="Verdana" w:hAnsi="Verdana" w:cs="Times New Roman"/>
                <w:color w:val="4B5C69"/>
                <w:sz w:val="23"/>
                <w:szCs w:val="23"/>
              </w:rPr>
            </w:pPr>
            <w:r w:rsidRPr="0027529B">
              <w:rPr>
                <w:rFonts w:ascii="Verdana" w:hAnsi="Verdana" w:cs="Times New Roman"/>
                <w:b/>
                <w:color w:val="2BB28A" w:themeColor="accent1"/>
                <w:sz w:val="23"/>
                <w:szCs w:val="23"/>
              </w:rPr>
              <w:t>I.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 Read or Watch something in advance of meeting </w:t>
            </w:r>
            <w:r w:rsidR="002265FB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     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>(in the Canvas course)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br/>
            </w:r>
            <w:r w:rsidRPr="0027529B">
              <w:rPr>
                <w:rFonts w:ascii="Verdana" w:hAnsi="Verdana" w:cs="Times New Roman"/>
                <w:b/>
                <w:color w:val="2BB28A" w:themeColor="accent1"/>
                <w:sz w:val="23"/>
                <w:szCs w:val="23"/>
              </w:rPr>
              <w:t>II.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 Discuss </w:t>
            </w:r>
            <w:r w:rsidR="004835D9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something 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in advance of meeting </w:t>
            </w:r>
            <w:r w:rsidR="004835D9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              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>(in the Canvas course)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br/>
            </w:r>
            <w:r w:rsidRPr="0027529B">
              <w:rPr>
                <w:rFonts w:ascii="Verdana" w:hAnsi="Verdana" w:cs="Times New Roman"/>
                <w:b/>
                <w:color w:val="2BB28A" w:themeColor="accent1"/>
                <w:sz w:val="23"/>
                <w:szCs w:val="23"/>
              </w:rPr>
              <w:t>III.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 Meet </w:t>
            </w:r>
            <w:r w:rsidR="0027529B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face-to-face 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>(in the Faculty Innovation Center, SV 105; participation by Zoom welcome)</w:t>
            </w:r>
            <w:r w:rsidR="004835D9">
              <w:rPr>
                <w:rFonts w:ascii="Verdana" w:hAnsi="Verdana" w:cs="Times New Roman"/>
                <w:color w:val="4B5C69"/>
                <w:sz w:val="23"/>
                <w:szCs w:val="23"/>
              </w:rPr>
              <w:t>!</w:t>
            </w:r>
          </w:p>
          <w:p w14:paraId="3205FAF0" w14:textId="77777777" w:rsidR="004835D9" w:rsidRPr="00786036" w:rsidRDefault="00432D4E" w:rsidP="00F90772">
            <w:pPr>
              <w:jc w:val="center"/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</w:pP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You will be awarded </w:t>
            </w:r>
            <w:r w:rsidR="002265FB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>3</w:t>
            </w: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 hours of GADER for each Module. </w:t>
            </w:r>
          </w:p>
          <w:p w14:paraId="371CBD8A" w14:textId="18C5DBA8" w:rsidR="003424A7" w:rsidRPr="00786036" w:rsidRDefault="00432D4E" w:rsidP="00F90772">
            <w:pPr>
              <w:jc w:val="center"/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</w:pP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If you cannot come to the meeting, you can still be awarded </w:t>
            </w:r>
            <w:r w:rsidR="004835D9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>2</w:t>
            </w: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 hours of GADER; however, you cannot be awarded GADER for attending the </w:t>
            </w:r>
            <w:r w:rsidR="0027529B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face-to-face </w:t>
            </w: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meeting without doing the </w:t>
            </w:r>
            <w:r w:rsidR="0027529B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>online meeting work</w:t>
            </w: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 in advance.</w:t>
            </w:r>
          </w:p>
          <w:p w14:paraId="6DDA50C7" w14:textId="77777777" w:rsidR="003424A7" w:rsidRPr="00786036" w:rsidRDefault="003424A7" w:rsidP="00F90772">
            <w:pPr>
              <w:ind w:firstLine="720"/>
              <w:jc w:val="center"/>
              <w:rPr>
                <w:rFonts w:ascii="Verdana" w:eastAsia="Times New Roman" w:hAnsi="Verdana" w:cs="Times New Roman"/>
                <w:color w:val="3A4343" w:themeColor="text2" w:themeTint="E6"/>
                <w:sz w:val="16"/>
                <w:szCs w:val="16"/>
                <w:shd w:val="clear" w:color="auto" w:fill="F6F6F6"/>
              </w:rPr>
            </w:pPr>
          </w:p>
          <w:p w14:paraId="6A32107B" w14:textId="5C29E7B4" w:rsidR="002265FB" w:rsidRPr="00786036" w:rsidRDefault="003424A7" w:rsidP="00680D14">
            <w:pPr>
              <w:jc w:val="center"/>
              <w:rPr>
                <w:rFonts w:ascii="Verdana" w:eastAsia="Times New Roman" w:hAnsi="Verdana" w:cs="Times New Roman"/>
                <w:b/>
                <w:bCs/>
                <w:color w:val="3A4343" w:themeColor="text2" w:themeTint="E6"/>
              </w:rPr>
            </w:pP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This </w:t>
            </w:r>
            <w:r w:rsidR="0027529B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>fall</w:t>
            </w: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, lunch will be served at each </w:t>
            </w:r>
            <w:r w:rsidR="00680D14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>face-to-face GADER meeting</w:t>
            </w:r>
            <w:r w:rsidR="002265FB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>.</w:t>
            </w:r>
            <w:r w:rsidR="00680D14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 Check the GADER page for all dates and times! </w:t>
            </w:r>
          </w:p>
          <w:p w14:paraId="3E5524C9" w14:textId="16451129" w:rsidR="003424A7" w:rsidRPr="00786036" w:rsidRDefault="003424A7" w:rsidP="00345668">
            <w:pPr>
              <w:jc w:val="center"/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</w:pP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>If you would like lunch,</w:t>
            </w:r>
            <w:r w:rsidRPr="00786036">
              <w:rPr>
                <w:rStyle w:val="apple-converted-space"/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> </w:t>
            </w: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please be sure to participate in the </w:t>
            </w:r>
            <w:r w:rsidR="0027529B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online meetings </w:t>
            </w: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and also RSVP a minimum of 72 hours </w:t>
            </w:r>
            <w:r w:rsidR="00986E36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>in advance</w:t>
            </w:r>
            <w:r w:rsidR="0027529B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 for free lunch</w:t>
            </w:r>
            <w:r w:rsidR="008212D2" w:rsidRPr="00786036">
              <w:rPr>
                <w:rFonts w:ascii="Verdana" w:eastAsia="Times New Roman" w:hAnsi="Verdana" w:cs="Times New Roman"/>
                <w:color w:val="3A4343" w:themeColor="text2" w:themeTint="E6"/>
                <w:sz w:val="20"/>
                <w:shd w:val="clear" w:color="auto" w:fill="F6F6F6"/>
              </w:rPr>
              <w:t>.</w:t>
            </w:r>
          </w:p>
          <w:p w14:paraId="72B00C43" w14:textId="77777777" w:rsidR="00786036" w:rsidRDefault="00902CE6" w:rsidP="008212D2">
            <w:pPr>
              <w:jc w:val="center"/>
              <w:rPr>
                <w:rFonts w:ascii="Verdana" w:eastAsia="Times New Roman" w:hAnsi="Verdana" w:cs="Times New Roman"/>
                <w:b/>
                <w:bCs/>
              </w:rPr>
            </w:pPr>
            <w:hyperlink r:id="rId14" w:history="1">
              <w:r w:rsidR="008212D2" w:rsidRPr="00A56F7B">
                <w:rPr>
                  <w:rStyle w:val="Hyperlink"/>
                  <w:rFonts w:ascii="Verdana" w:eastAsia="Times New Roman" w:hAnsi="Verdana" w:cs="Times New Roman"/>
                  <w:b/>
                  <w:bCs/>
                </w:rPr>
                <w:t>https://tinyurl.com/GCC-GADER</w:t>
              </w:r>
            </w:hyperlink>
            <w:r w:rsidR="008212D2">
              <w:rPr>
                <w:rFonts w:ascii="Verdana" w:eastAsia="Times New Roman" w:hAnsi="Verdana" w:cs="Times New Roman"/>
                <w:b/>
                <w:bCs/>
              </w:rPr>
              <w:t xml:space="preserve">  </w:t>
            </w:r>
          </w:p>
          <w:p w14:paraId="08844145" w14:textId="66D35349" w:rsidR="008212D2" w:rsidRPr="008212D2" w:rsidRDefault="008212D2" w:rsidP="008212D2">
            <w:pPr>
              <w:jc w:val="center"/>
              <w:rPr>
                <w:rFonts w:ascii="Verdana" w:eastAsia="Times New Roman" w:hAnsi="Verdana" w:cs="Times New Roman"/>
                <w:b/>
                <w:bCs/>
              </w:rPr>
            </w:pPr>
            <w:r>
              <w:rPr>
                <w:rFonts w:ascii="Verdana" w:eastAsia="Times New Roman" w:hAnsi="Verdana" w:cs="Times New Roman"/>
                <w:b/>
                <w:bCs/>
              </w:rPr>
              <w:t xml:space="preserve"> </w:t>
            </w:r>
          </w:p>
          <w:p w14:paraId="3DD2844A" w14:textId="7ADE6917" w:rsidR="00434A26" w:rsidRPr="008F59E1" w:rsidRDefault="00345668" w:rsidP="008F59E1">
            <w:pPr>
              <w:shd w:val="clear" w:color="auto" w:fill="F6F6F6"/>
              <w:jc w:val="center"/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</w:pPr>
            <w:r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  <w:t>-----------------------------------------------------------------</w:t>
            </w:r>
          </w:p>
          <w:p w14:paraId="33A79073" w14:textId="77777777" w:rsidR="008212D2" w:rsidRPr="008212D2" w:rsidRDefault="008212D2" w:rsidP="000E21E3">
            <w:pPr>
              <w:shd w:val="clear" w:color="auto" w:fill="F6F6F6"/>
              <w:jc w:val="center"/>
              <w:rPr>
                <w:rFonts w:ascii="Verdana" w:eastAsia="Times New Roman" w:hAnsi="Verdana" w:cs="Times New Roman"/>
                <w:b/>
                <w:color w:val="2BB28A" w:themeColor="accent1"/>
                <w:sz w:val="18"/>
                <w:szCs w:val="18"/>
              </w:rPr>
            </w:pPr>
          </w:p>
          <w:p w14:paraId="769C4143" w14:textId="5185ED4F" w:rsidR="00345668" w:rsidRDefault="00345668" w:rsidP="000E21E3">
            <w:pPr>
              <w:shd w:val="clear" w:color="auto" w:fill="F6F6F6"/>
              <w:jc w:val="center"/>
              <w:rPr>
                <w:rFonts w:ascii="Verdana" w:eastAsia="Times New Roman" w:hAnsi="Verdana" w:cs="Times New Roman"/>
                <w:b/>
                <w:color w:val="2BB28A" w:themeColor="accent1"/>
                <w:szCs w:val="24"/>
              </w:rPr>
            </w:pPr>
            <w:r w:rsidRPr="00345668">
              <w:rPr>
                <w:rFonts w:ascii="Verdana" w:eastAsia="Times New Roman" w:hAnsi="Verdana" w:cs="Times New Roman"/>
                <w:b/>
                <w:color w:val="2BB28A" w:themeColor="accent1"/>
                <w:szCs w:val="24"/>
              </w:rPr>
              <w:t>@ONE Professional Development</w:t>
            </w:r>
            <w:r w:rsidR="000E21E3">
              <w:rPr>
                <w:rFonts w:ascii="Verdana" w:eastAsia="Times New Roman" w:hAnsi="Verdana" w:cs="Times New Roman"/>
                <w:b/>
                <w:color w:val="2BB28A" w:themeColor="accent1"/>
                <w:szCs w:val="24"/>
              </w:rPr>
              <w:t xml:space="preserve"> for GADER</w:t>
            </w:r>
          </w:p>
          <w:p w14:paraId="01C1AE3D" w14:textId="77777777" w:rsidR="000E21E3" w:rsidRDefault="00345668" w:rsidP="000E21E3">
            <w:pPr>
              <w:shd w:val="clear" w:color="auto" w:fill="F6F6F6"/>
              <w:jc w:val="center"/>
              <w:rPr>
                <w:rFonts w:ascii="Verdana" w:hAnsi="Verdana"/>
                <w:color w:val="6E7377" w:themeColor="background2" w:themeShade="80"/>
                <w:szCs w:val="24"/>
              </w:rPr>
            </w:pPr>
            <w:r w:rsidRPr="00345668">
              <w:rPr>
                <w:rFonts w:ascii="Verdana" w:hAnsi="Verdana"/>
                <w:color w:val="6E7377" w:themeColor="background2" w:themeShade="80"/>
                <w:szCs w:val="24"/>
              </w:rPr>
              <w:t>You may take a professional development course at @ONE.</w:t>
            </w:r>
          </w:p>
          <w:p w14:paraId="34DB0EB0" w14:textId="7E46010B" w:rsidR="00345668" w:rsidRPr="00345668" w:rsidRDefault="00345668" w:rsidP="000E21E3">
            <w:pPr>
              <w:shd w:val="clear" w:color="auto" w:fill="F6F6F6"/>
              <w:jc w:val="center"/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</w:pPr>
            <w:r w:rsidRPr="00345668">
              <w:rPr>
                <w:rFonts w:ascii="Verdana" w:hAnsi="Verdana"/>
                <w:color w:val="6E7377" w:themeColor="background2" w:themeShade="80"/>
                <w:szCs w:val="24"/>
              </w:rPr>
              <w:t xml:space="preserve"> </w:t>
            </w:r>
          </w:p>
          <w:p w14:paraId="76A751CA" w14:textId="309262A0" w:rsidR="00345668" w:rsidRDefault="00345668" w:rsidP="000E21E3">
            <w:pPr>
              <w:pStyle w:val="Heading2"/>
              <w:spacing w:before="0"/>
              <w:jc w:val="center"/>
              <w:outlineLvl w:val="1"/>
              <w:rPr>
                <w:rFonts w:ascii="Verdana" w:hAnsi="Verdana"/>
                <w:color w:val="6E7377" w:themeColor="background2" w:themeShade="80"/>
                <w:sz w:val="24"/>
                <w:szCs w:val="24"/>
              </w:rPr>
            </w:pPr>
            <w:r w:rsidRPr="00345668">
              <w:rPr>
                <w:rFonts w:ascii="Verdana" w:hAnsi="Verdana"/>
                <w:color w:val="6E7377" w:themeColor="background2" w:themeShade="80"/>
                <w:sz w:val="24"/>
                <w:szCs w:val="24"/>
              </w:rPr>
              <w:t>These</w:t>
            </w:r>
            <w:r w:rsidRPr="00345668">
              <w:rPr>
                <w:rStyle w:val="Strong"/>
                <w:rFonts w:ascii="Verdana" w:hAnsi="Verdana"/>
                <w:color w:val="6E7377" w:themeColor="background2" w:themeShade="80"/>
                <w:sz w:val="24"/>
                <w:szCs w:val="24"/>
              </w:rPr>
              <w:t xml:space="preserve"> </w:t>
            </w:r>
            <w:r w:rsidR="008F59E1" w:rsidRPr="008F59E1">
              <w:rPr>
                <w:rStyle w:val="Strong"/>
                <w:rFonts w:ascii="Verdana" w:hAnsi="Verdana"/>
                <w:b/>
                <w:caps w:val="0"/>
                <w:color w:val="800000"/>
                <w:sz w:val="24"/>
                <w:szCs w:val="24"/>
              </w:rPr>
              <w:t>@ONE</w:t>
            </w:r>
            <w:r w:rsidRPr="008F59E1">
              <w:rPr>
                <w:rStyle w:val="Strong"/>
                <w:rFonts w:ascii="Verdana" w:hAnsi="Verdana"/>
                <w:color w:val="800000"/>
                <w:sz w:val="24"/>
                <w:szCs w:val="24"/>
              </w:rPr>
              <w:t> </w:t>
            </w:r>
            <w:r w:rsidRPr="00345668">
              <w:rPr>
                <w:rFonts w:ascii="Verdana" w:hAnsi="Verdana"/>
                <w:color w:val="6E7377" w:themeColor="background2" w:themeShade="80"/>
                <w:sz w:val="24"/>
                <w:szCs w:val="24"/>
              </w:rPr>
              <w:t>courses are high quality professional development, and you are strongly encouraged to consider taking one or more if you plan to continue teaching online.</w:t>
            </w:r>
          </w:p>
          <w:p w14:paraId="5029ECF7" w14:textId="3FC5715B" w:rsidR="00434A26" w:rsidRDefault="00902CE6" w:rsidP="000E21E3">
            <w:pPr>
              <w:pStyle w:val="Heading2"/>
              <w:spacing w:before="0"/>
              <w:jc w:val="center"/>
              <w:outlineLvl w:val="1"/>
              <w:rPr>
                <w:rFonts w:ascii="Verdana" w:hAnsi="Verdana" w:cs="Arial"/>
                <w:b/>
                <w:color w:val="800000"/>
                <w:sz w:val="18"/>
                <w:szCs w:val="18"/>
              </w:rPr>
            </w:pPr>
            <w:hyperlink r:id="rId15" w:history="1">
              <w:r w:rsidR="008F59E1" w:rsidRPr="00E85CAA">
                <w:rPr>
                  <w:rStyle w:val="Hyperlink"/>
                  <w:rFonts w:ascii="Verdana" w:hAnsi="Verdana" w:cs="Arial"/>
                  <w:b/>
                  <w:sz w:val="18"/>
                  <w:szCs w:val="18"/>
                </w:rPr>
                <w:t>http://onlinenetworkofeducators.org/pd/registration-introduction/</w:t>
              </w:r>
            </w:hyperlink>
          </w:p>
          <w:p w14:paraId="417296CF" w14:textId="77777777" w:rsidR="008F59E1" w:rsidRPr="008F59E1" w:rsidRDefault="008F59E1" w:rsidP="000E21E3">
            <w:pPr>
              <w:pStyle w:val="Heading2"/>
              <w:spacing w:before="0"/>
              <w:jc w:val="center"/>
              <w:outlineLvl w:val="1"/>
              <w:rPr>
                <w:rFonts w:ascii="Verdana" w:hAnsi="Verdana" w:cs="Arial"/>
                <w:b/>
                <w:color w:val="800000"/>
                <w:sz w:val="18"/>
                <w:szCs w:val="18"/>
              </w:rPr>
            </w:pPr>
          </w:p>
          <w:p w14:paraId="5365C20E" w14:textId="01D27D90" w:rsidR="002265FB" w:rsidRDefault="002265FB" w:rsidP="002265FB">
            <w:pPr>
              <w:shd w:val="clear" w:color="auto" w:fill="F6F6F6"/>
              <w:jc w:val="center"/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</w:pPr>
            <w:r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  <w:t>-----------------------------------------------------------------</w:t>
            </w:r>
          </w:p>
          <w:p w14:paraId="58A467AB" w14:textId="77777777" w:rsidR="0040507F" w:rsidRPr="008212D2" w:rsidRDefault="0040507F" w:rsidP="00434A26">
            <w:pPr>
              <w:shd w:val="clear" w:color="auto" w:fill="F6F6F6"/>
              <w:rPr>
                <w:rFonts w:ascii="Verdana" w:hAnsi="Verdana" w:cs="Times New Roman"/>
                <w:b/>
                <w:color w:val="800000"/>
                <w:sz w:val="16"/>
                <w:szCs w:val="16"/>
              </w:rPr>
            </w:pPr>
          </w:p>
          <w:p w14:paraId="5B84116A" w14:textId="10668485" w:rsidR="00880688" w:rsidRDefault="000E21E3" w:rsidP="002265FB">
            <w:pPr>
              <w:shd w:val="clear" w:color="auto" w:fill="F6F6F6"/>
              <w:jc w:val="center"/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</w:pPr>
            <w:r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  <w:t>Need</w:t>
            </w:r>
            <w:r w:rsidR="00FA7D2C"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  <w:t xml:space="preserve"> Canvas Tech Support?</w:t>
            </w:r>
          </w:p>
          <w:p w14:paraId="7389B818" w14:textId="542EF58E" w:rsidR="00376639" w:rsidRDefault="00902CE6" w:rsidP="00786036">
            <w:pPr>
              <w:shd w:val="clear" w:color="auto" w:fill="F6F6F6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hyperlink r:id="rId16" w:history="1">
              <w:r w:rsidR="000E21E3" w:rsidRPr="000E21E3">
                <w:rPr>
                  <w:rStyle w:val="Hyperlink"/>
                  <w:rFonts w:ascii="Verdana" w:eastAsia="Times New Roman" w:hAnsi="Verdana" w:cs="Times New Roman"/>
                  <w:b/>
                  <w:bCs/>
                  <w:sz w:val="20"/>
                </w:rPr>
                <w:t>https://tinyurl.com/CanvasTechSupport</w:t>
              </w:r>
            </w:hyperlink>
          </w:p>
          <w:p w14:paraId="4694F544" w14:textId="13FEE982" w:rsidR="00376639" w:rsidRPr="0027529B" w:rsidRDefault="00376639" w:rsidP="00434A26">
            <w:pPr>
              <w:shd w:val="clear" w:color="auto" w:fill="F6F6F6"/>
              <w:rPr>
                <w:rFonts w:ascii="Verdana" w:eastAsia="Times New Roman" w:hAnsi="Verdana" w:cs="Times New Roman"/>
                <w:b/>
                <w:bCs/>
                <w:sz w:val="20"/>
              </w:rPr>
            </w:pPr>
          </w:p>
        </w:tc>
        <w:bookmarkStart w:id="0" w:name="_GoBack"/>
        <w:bookmarkEnd w:id="0"/>
      </w:tr>
    </w:tbl>
    <w:p w14:paraId="6EB38FFE" w14:textId="1DAF1CA5" w:rsidR="00542156" w:rsidRPr="006A1B64" w:rsidRDefault="00255247" w:rsidP="00255247">
      <w:pPr>
        <w:tabs>
          <w:tab w:val="left" w:pos="1080"/>
        </w:tabs>
        <w:jc w:val="center"/>
      </w:pPr>
      <w:r>
        <w:rPr>
          <w:rFonts w:ascii="Verdana" w:hAnsi="Verdana" w:cs="Times New Roman"/>
          <w:color w:val="4B5C69"/>
          <w:sz w:val="23"/>
          <w:szCs w:val="23"/>
        </w:rPr>
        <w:t>Page 2</w:t>
      </w:r>
    </w:p>
    <w:sectPr w:rsidR="00542156" w:rsidRPr="006A1B64" w:rsidSect="00376639">
      <w:pgSz w:w="12240" w:h="15840" w:code="1"/>
      <w:pgMar w:top="180" w:right="691" w:bottom="720" w:left="576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FB9AB" w14:textId="77777777" w:rsidR="001406C7" w:rsidRDefault="001406C7" w:rsidP="00D04819">
      <w:pPr>
        <w:spacing w:after="0" w:line="240" w:lineRule="auto"/>
      </w:pPr>
      <w:r>
        <w:separator/>
      </w:r>
    </w:p>
    <w:p w14:paraId="4FF2BD58" w14:textId="77777777" w:rsidR="001406C7" w:rsidRDefault="001406C7"/>
  </w:endnote>
  <w:endnote w:type="continuationSeparator" w:id="0">
    <w:p w14:paraId="52E4F507" w14:textId="77777777" w:rsidR="001406C7" w:rsidRDefault="001406C7" w:rsidP="00D04819">
      <w:pPr>
        <w:spacing w:after="0" w:line="240" w:lineRule="auto"/>
      </w:pPr>
      <w:r>
        <w:continuationSeparator/>
      </w:r>
    </w:p>
    <w:p w14:paraId="3498FD56" w14:textId="77777777" w:rsidR="001406C7" w:rsidRDefault="00140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FA04B" w14:textId="77777777" w:rsidR="001406C7" w:rsidRDefault="001406C7" w:rsidP="00D04819">
      <w:pPr>
        <w:spacing w:after="0" w:line="240" w:lineRule="auto"/>
      </w:pPr>
      <w:r>
        <w:separator/>
      </w:r>
    </w:p>
    <w:p w14:paraId="5EC5313D" w14:textId="77777777" w:rsidR="001406C7" w:rsidRDefault="001406C7"/>
  </w:footnote>
  <w:footnote w:type="continuationSeparator" w:id="0">
    <w:p w14:paraId="464DC7AD" w14:textId="77777777" w:rsidR="001406C7" w:rsidRDefault="001406C7" w:rsidP="00D04819">
      <w:pPr>
        <w:spacing w:after="0" w:line="240" w:lineRule="auto"/>
      </w:pPr>
      <w:r>
        <w:continuationSeparator/>
      </w:r>
    </w:p>
    <w:p w14:paraId="30F20F37" w14:textId="77777777" w:rsidR="001406C7" w:rsidRDefault="001406C7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783B"/>
    <w:multiLevelType w:val="multilevel"/>
    <w:tmpl w:val="8122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840D1"/>
    <w:multiLevelType w:val="multilevel"/>
    <w:tmpl w:val="8BD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BD"/>
    <w:rsid w:val="0003367A"/>
    <w:rsid w:val="00041D52"/>
    <w:rsid w:val="00047E02"/>
    <w:rsid w:val="00052A61"/>
    <w:rsid w:val="0006650E"/>
    <w:rsid w:val="00076ED4"/>
    <w:rsid w:val="00086103"/>
    <w:rsid w:val="0009794B"/>
    <w:rsid w:val="000A2C77"/>
    <w:rsid w:val="000E0995"/>
    <w:rsid w:val="000E21E3"/>
    <w:rsid w:val="000F19F2"/>
    <w:rsid w:val="00102AE2"/>
    <w:rsid w:val="00104116"/>
    <w:rsid w:val="00106C5E"/>
    <w:rsid w:val="00121925"/>
    <w:rsid w:val="001406C7"/>
    <w:rsid w:val="001459B7"/>
    <w:rsid w:val="00153659"/>
    <w:rsid w:val="00161D2B"/>
    <w:rsid w:val="00164D7A"/>
    <w:rsid w:val="001A1FBD"/>
    <w:rsid w:val="001E5275"/>
    <w:rsid w:val="002265FB"/>
    <w:rsid w:val="0023068C"/>
    <w:rsid w:val="00240F23"/>
    <w:rsid w:val="00255247"/>
    <w:rsid w:val="0026457F"/>
    <w:rsid w:val="0027529B"/>
    <w:rsid w:val="00277ECF"/>
    <w:rsid w:val="00290ACF"/>
    <w:rsid w:val="00291553"/>
    <w:rsid w:val="0029481C"/>
    <w:rsid w:val="00295DF6"/>
    <w:rsid w:val="002B149E"/>
    <w:rsid w:val="002B3CC7"/>
    <w:rsid w:val="002C19F2"/>
    <w:rsid w:val="002D1808"/>
    <w:rsid w:val="002D423E"/>
    <w:rsid w:val="002D6612"/>
    <w:rsid w:val="002E76DB"/>
    <w:rsid w:val="002F6E0D"/>
    <w:rsid w:val="002F710F"/>
    <w:rsid w:val="00320B3B"/>
    <w:rsid w:val="003424A7"/>
    <w:rsid w:val="00343589"/>
    <w:rsid w:val="00345523"/>
    <w:rsid w:val="00345668"/>
    <w:rsid w:val="003457F4"/>
    <w:rsid w:val="003500BE"/>
    <w:rsid w:val="00350C82"/>
    <w:rsid w:val="00353B0B"/>
    <w:rsid w:val="0035754D"/>
    <w:rsid w:val="003624E6"/>
    <w:rsid w:val="0036479C"/>
    <w:rsid w:val="003718D1"/>
    <w:rsid w:val="00376639"/>
    <w:rsid w:val="00392B28"/>
    <w:rsid w:val="003A790A"/>
    <w:rsid w:val="003D15E5"/>
    <w:rsid w:val="003E18D5"/>
    <w:rsid w:val="003E4FA3"/>
    <w:rsid w:val="0040507F"/>
    <w:rsid w:val="00432D4E"/>
    <w:rsid w:val="00434A26"/>
    <w:rsid w:val="00454A5B"/>
    <w:rsid w:val="004579E1"/>
    <w:rsid w:val="004579EF"/>
    <w:rsid w:val="00460DE6"/>
    <w:rsid w:val="00475F58"/>
    <w:rsid w:val="004835D9"/>
    <w:rsid w:val="00483673"/>
    <w:rsid w:val="00486DD5"/>
    <w:rsid w:val="0049245E"/>
    <w:rsid w:val="004A340C"/>
    <w:rsid w:val="004D0772"/>
    <w:rsid w:val="004D10D8"/>
    <w:rsid w:val="004D7179"/>
    <w:rsid w:val="004F2A55"/>
    <w:rsid w:val="00501F30"/>
    <w:rsid w:val="00521B6A"/>
    <w:rsid w:val="005239BA"/>
    <w:rsid w:val="00542156"/>
    <w:rsid w:val="0055758D"/>
    <w:rsid w:val="005612AD"/>
    <w:rsid w:val="00565E97"/>
    <w:rsid w:val="00575327"/>
    <w:rsid w:val="00580226"/>
    <w:rsid w:val="00582E88"/>
    <w:rsid w:val="0058303C"/>
    <w:rsid w:val="00590B3C"/>
    <w:rsid w:val="00595B03"/>
    <w:rsid w:val="005A4635"/>
    <w:rsid w:val="005A635C"/>
    <w:rsid w:val="005B383C"/>
    <w:rsid w:val="005C5911"/>
    <w:rsid w:val="005D02C6"/>
    <w:rsid w:val="005D0CD9"/>
    <w:rsid w:val="005D42E3"/>
    <w:rsid w:val="005D6AF3"/>
    <w:rsid w:val="00612328"/>
    <w:rsid w:val="00632F0A"/>
    <w:rsid w:val="00634AB8"/>
    <w:rsid w:val="00642C04"/>
    <w:rsid w:val="00646BAE"/>
    <w:rsid w:val="00650F83"/>
    <w:rsid w:val="00656844"/>
    <w:rsid w:val="00660AD5"/>
    <w:rsid w:val="00667D08"/>
    <w:rsid w:val="00680D14"/>
    <w:rsid w:val="006841B0"/>
    <w:rsid w:val="00692E2D"/>
    <w:rsid w:val="006A1B64"/>
    <w:rsid w:val="006A5066"/>
    <w:rsid w:val="006A5283"/>
    <w:rsid w:val="006B0CC3"/>
    <w:rsid w:val="006E4974"/>
    <w:rsid w:val="006F3DBD"/>
    <w:rsid w:val="00701356"/>
    <w:rsid w:val="007075B8"/>
    <w:rsid w:val="007126C0"/>
    <w:rsid w:val="00723704"/>
    <w:rsid w:val="00726135"/>
    <w:rsid w:val="00727533"/>
    <w:rsid w:val="007518AB"/>
    <w:rsid w:val="00770B04"/>
    <w:rsid w:val="00773234"/>
    <w:rsid w:val="00774293"/>
    <w:rsid w:val="0077798C"/>
    <w:rsid w:val="00782DB8"/>
    <w:rsid w:val="00786036"/>
    <w:rsid w:val="007B4C43"/>
    <w:rsid w:val="007B737B"/>
    <w:rsid w:val="007D011D"/>
    <w:rsid w:val="007D5E33"/>
    <w:rsid w:val="007E3A1B"/>
    <w:rsid w:val="007F29E1"/>
    <w:rsid w:val="0080211F"/>
    <w:rsid w:val="00803D00"/>
    <w:rsid w:val="00805BF0"/>
    <w:rsid w:val="008113D1"/>
    <w:rsid w:val="00817107"/>
    <w:rsid w:val="008212D2"/>
    <w:rsid w:val="00824FCD"/>
    <w:rsid w:val="0082783D"/>
    <w:rsid w:val="00831716"/>
    <w:rsid w:val="00843033"/>
    <w:rsid w:val="008555F9"/>
    <w:rsid w:val="00857AD4"/>
    <w:rsid w:val="00860AD1"/>
    <w:rsid w:val="00880688"/>
    <w:rsid w:val="008B51E3"/>
    <w:rsid w:val="008D5C2E"/>
    <w:rsid w:val="008E5E97"/>
    <w:rsid w:val="008E5FF0"/>
    <w:rsid w:val="008F59E1"/>
    <w:rsid w:val="00902CE6"/>
    <w:rsid w:val="00915D51"/>
    <w:rsid w:val="0092141A"/>
    <w:rsid w:val="00924CC6"/>
    <w:rsid w:val="0094254E"/>
    <w:rsid w:val="00943A5B"/>
    <w:rsid w:val="00952695"/>
    <w:rsid w:val="009652C1"/>
    <w:rsid w:val="009660DB"/>
    <w:rsid w:val="00972380"/>
    <w:rsid w:val="00980F77"/>
    <w:rsid w:val="0098412C"/>
    <w:rsid w:val="00986E36"/>
    <w:rsid w:val="00993824"/>
    <w:rsid w:val="009A6436"/>
    <w:rsid w:val="009B3DE0"/>
    <w:rsid w:val="009B46C1"/>
    <w:rsid w:val="009B58F7"/>
    <w:rsid w:val="009B7231"/>
    <w:rsid w:val="009D6CD6"/>
    <w:rsid w:val="009E4F4F"/>
    <w:rsid w:val="009F77DA"/>
    <w:rsid w:val="00A163CD"/>
    <w:rsid w:val="00A314F0"/>
    <w:rsid w:val="00A63A06"/>
    <w:rsid w:val="00A63D39"/>
    <w:rsid w:val="00A701B8"/>
    <w:rsid w:val="00A70B9E"/>
    <w:rsid w:val="00A73146"/>
    <w:rsid w:val="00A917BC"/>
    <w:rsid w:val="00A92EC2"/>
    <w:rsid w:val="00AA4606"/>
    <w:rsid w:val="00AA5F61"/>
    <w:rsid w:val="00AA60F2"/>
    <w:rsid w:val="00AB1DE5"/>
    <w:rsid w:val="00AE020E"/>
    <w:rsid w:val="00AE1483"/>
    <w:rsid w:val="00AE702E"/>
    <w:rsid w:val="00B01D23"/>
    <w:rsid w:val="00B02101"/>
    <w:rsid w:val="00B12CE4"/>
    <w:rsid w:val="00B14894"/>
    <w:rsid w:val="00B315A7"/>
    <w:rsid w:val="00B35D3F"/>
    <w:rsid w:val="00B46872"/>
    <w:rsid w:val="00B53DEC"/>
    <w:rsid w:val="00B54DA1"/>
    <w:rsid w:val="00B71452"/>
    <w:rsid w:val="00B90056"/>
    <w:rsid w:val="00B90270"/>
    <w:rsid w:val="00B92D58"/>
    <w:rsid w:val="00BA2E28"/>
    <w:rsid w:val="00BA690E"/>
    <w:rsid w:val="00BF5905"/>
    <w:rsid w:val="00C027F1"/>
    <w:rsid w:val="00C06DA0"/>
    <w:rsid w:val="00C429CB"/>
    <w:rsid w:val="00C458F2"/>
    <w:rsid w:val="00C51523"/>
    <w:rsid w:val="00C53FB1"/>
    <w:rsid w:val="00C7131A"/>
    <w:rsid w:val="00C85B07"/>
    <w:rsid w:val="00C9562F"/>
    <w:rsid w:val="00CC06F1"/>
    <w:rsid w:val="00CC171A"/>
    <w:rsid w:val="00CC550B"/>
    <w:rsid w:val="00CC6959"/>
    <w:rsid w:val="00CD581F"/>
    <w:rsid w:val="00CF633E"/>
    <w:rsid w:val="00D0052B"/>
    <w:rsid w:val="00D04819"/>
    <w:rsid w:val="00D2357E"/>
    <w:rsid w:val="00D34F93"/>
    <w:rsid w:val="00D4306B"/>
    <w:rsid w:val="00D43D9E"/>
    <w:rsid w:val="00D6324C"/>
    <w:rsid w:val="00D64DA4"/>
    <w:rsid w:val="00D7608E"/>
    <w:rsid w:val="00D9292C"/>
    <w:rsid w:val="00D9628A"/>
    <w:rsid w:val="00DA2DE1"/>
    <w:rsid w:val="00DA66C2"/>
    <w:rsid w:val="00DB03A6"/>
    <w:rsid w:val="00DB7D66"/>
    <w:rsid w:val="00E1260A"/>
    <w:rsid w:val="00E321C3"/>
    <w:rsid w:val="00E3746E"/>
    <w:rsid w:val="00E45E99"/>
    <w:rsid w:val="00E46B45"/>
    <w:rsid w:val="00E47E72"/>
    <w:rsid w:val="00E570B4"/>
    <w:rsid w:val="00E65937"/>
    <w:rsid w:val="00E66A03"/>
    <w:rsid w:val="00E676E5"/>
    <w:rsid w:val="00E732D1"/>
    <w:rsid w:val="00E8672B"/>
    <w:rsid w:val="00EA6F2A"/>
    <w:rsid w:val="00EE1A44"/>
    <w:rsid w:val="00EE3FA5"/>
    <w:rsid w:val="00F1639E"/>
    <w:rsid w:val="00F54ED4"/>
    <w:rsid w:val="00F54F64"/>
    <w:rsid w:val="00F61698"/>
    <w:rsid w:val="00F6170F"/>
    <w:rsid w:val="00F701FF"/>
    <w:rsid w:val="00F77A5A"/>
    <w:rsid w:val="00F8099A"/>
    <w:rsid w:val="00F90772"/>
    <w:rsid w:val="00F916F5"/>
    <w:rsid w:val="00F9585D"/>
    <w:rsid w:val="00FA7D2C"/>
    <w:rsid w:val="00FC6C12"/>
    <w:rsid w:val="00FD11D6"/>
    <w:rsid w:val="00FE42AD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17D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72D2D" w:themeColor="text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6" w:unhideWhenUsed="0" w:qFormat="1"/>
    <w:lsdException w:name="heading 2" w:uiPriority="7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05"/>
    <w:rPr>
      <w:sz w:val="24"/>
    </w:rPr>
  </w:style>
  <w:style w:type="paragraph" w:styleId="Heading1">
    <w:name w:val="heading 1"/>
    <w:basedOn w:val="Normal"/>
    <w:link w:val="Heading1Char"/>
    <w:uiPriority w:val="6"/>
    <w:qFormat/>
    <w:rsid w:val="009B46C1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paragraph" w:styleId="Heading2">
    <w:name w:val="heading 2"/>
    <w:basedOn w:val="Normal"/>
    <w:link w:val="Heading2Char"/>
    <w:uiPriority w:val="7"/>
    <w:qFormat/>
    <w:rsid w:val="00843033"/>
    <w:pPr>
      <w:keepNext/>
      <w:keepLines/>
      <w:spacing w:before="280" w:line="240" w:lineRule="auto"/>
      <w:contextualSpacing/>
      <w:outlineLvl w:val="1"/>
    </w:pPr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3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BB28A" w:themeColor="accent1"/>
    </w:rPr>
  </w:style>
  <w:style w:type="paragraph" w:styleId="Heading4">
    <w:name w:val="heading 4"/>
    <w:basedOn w:val="Normal"/>
    <w:link w:val="Heading4Char"/>
    <w:uiPriority w:val="9"/>
    <w:semiHidden/>
    <w:unhideWhenUsed/>
    <w:rsid w:val="00952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5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52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52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2BB28A" w:themeColor="accent1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52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52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C06F1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06F1"/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3E18D5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E18D5"/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Heading1Char">
    <w:name w:val="Heading 1 Char"/>
    <w:basedOn w:val="DefaultParagraphFont"/>
    <w:link w:val="Heading1"/>
    <w:uiPriority w:val="6"/>
    <w:rsid w:val="009B46C1"/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7"/>
    <w:rsid w:val="00843033"/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95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69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695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695"/>
    <w:rPr>
      <w:rFonts w:asciiTheme="majorHAnsi" w:eastAsiaTheme="majorEastAsia" w:hAnsiTheme="majorHAnsi" w:cstheme="majorBidi"/>
      <w:b/>
      <w:iCs/>
      <w:color w:val="2BB28A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695"/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695"/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52695"/>
    <w:rPr>
      <w:i/>
      <w:iCs/>
      <w:color w:val="272D2D" w:themeColor="text2"/>
    </w:rPr>
  </w:style>
  <w:style w:type="character" w:styleId="Emphasis">
    <w:name w:val="Emphasis"/>
    <w:basedOn w:val="DefaultParagraphFont"/>
    <w:uiPriority w:val="20"/>
    <w:unhideWhenUsed/>
    <w:qFormat/>
    <w:rsid w:val="00952695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52695"/>
    <w:rPr>
      <w:b/>
      <w:i/>
      <w:iCs/>
      <w:color w:val="272D2D" w:themeColor="text2"/>
    </w:rPr>
  </w:style>
  <w:style w:type="character" w:styleId="Strong">
    <w:name w:val="Strong"/>
    <w:basedOn w:val="DefaultParagraphFont"/>
    <w:uiPriority w:val="22"/>
    <w:unhideWhenUsed/>
    <w:qFormat/>
    <w:rsid w:val="00952695"/>
    <w:rPr>
      <w:b w:val="0"/>
      <w:bCs/>
      <w:i w:val="0"/>
      <w:caps/>
      <w:smallCaps w:val="0"/>
    </w:rPr>
  </w:style>
  <w:style w:type="paragraph" w:styleId="Quote">
    <w:name w:val="Quote"/>
    <w:basedOn w:val="Normal"/>
    <w:next w:val="Normal"/>
    <w:link w:val="QuoteChar"/>
    <w:uiPriority w:val="13"/>
    <w:qFormat/>
    <w:rsid w:val="00076ED4"/>
    <w:pPr>
      <w:pBdr>
        <w:top w:val="single" w:sz="18" w:space="14" w:color="2BB28A" w:themeColor="accent1"/>
        <w:bottom w:val="single" w:sz="18" w:space="14" w:color="2BB28A" w:themeColor="accent1"/>
      </w:pBdr>
      <w:spacing w:before="300" w:after="300" w:line="360" w:lineRule="auto"/>
    </w:pPr>
    <w:rPr>
      <w:i/>
      <w:iCs/>
      <w:color w:val="2BB28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13"/>
    <w:rsid w:val="00076ED4"/>
    <w:rPr>
      <w:i/>
      <w:iCs/>
      <w:color w:val="2BB28A" w:themeColor="accent1"/>
      <w:sz w:val="28"/>
    </w:rPr>
  </w:style>
  <w:style w:type="paragraph" w:styleId="IntenseQuote">
    <w:name w:val="Intense Quote"/>
    <w:basedOn w:val="Normal"/>
    <w:link w:val="IntenseQuoteChar"/>
    <w:uiPriority w:val="30"/>
    <w:semiHidden/>
    <w:unhideWhenUsed/>
    <w:qFormat/>
    <w:rsid w:val="00345523"/>
    <w:pPr>
      <w:shd w:val="clear" w:color="auto" w:fill="F0BE6C" w:themeFill="accent2"/>
      <w:spacing w:before="360" w:after="360"/>
    </w:pPr>
    <w:rPr>
      <w:b/>
      <w:i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5523"/>
    <w:rPr>
      <w:b/>
      <w:i/>
      <w:iCs/>
      <w:color w:val="FFFFFF" w:themeColor="background1"/>
      <w:sz w:val="28"/>
      <w:shd w:val="clear" w:color="auto" w:fill="F0BE6C" w:themeFill="accen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34F93"/>
    <w:rPr>
      <w:caps/>
      <w:smallCaps w:val="0"/>
      <w:color w:val="2BB28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628A"/>
    <w:rPr>
      <w:b/>
      <w:bCs/>
      <w:caps/>
      <w:smallCaps w:val="0"/>
      <w:color w:val="2BB28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9628A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uiPriority w:val="11"/>
    <w:qFormat/>
    <w:rsid w:val="00BF5905"/>
    <w:pPr>
      <w:spacing w:after="340" w:line="240" w:lineRule="auto"/>
      <w:contextualSpacing/>
    </w:pPr>
    <w:rPr>
      <w:i/>
      <w:iCs/>
      <w:color w:val="86CDB6" w:themeColor="accent3"/>
      <w:sz w:val="22"/>
      <w:szCs w:val="18"/>
    </w:rPr>
  </w:style>
  <w:style w:type="paragraph" w:customStyle="1" w:styleId="BlockHeading2">
    <w:name w:val="Block Heading 2"/>
    <w:basedOn w:val="Normal"/>
    <w:uiPriority w:val="15"/>
    <w:qFormat/>
    <w:rsid w:val="00E1260A"/>
    <w:pPr>
      <w:spacing w:after="50" w:line="240" w:lineRule="auto"/>
    </w:pPr>
    <w:rPr>
      <w:color w:val="FFFFFF" w:themeColor="background1"/>
      <w:sz w:val="28"/>
    </w:rPr>
  </w:style>
  <w:style w:type="paragraph" w:styleId="TOCHeading">
    <w:name w:val="TOC Heading"/>
    <w:basedOn w:val="Heading1"/>
    <w:uiPriority w:val="39"/>
    <w:semiHidden/>
    <w:unhideWhenUsed/>
    <w:qFormat/>
    <w:rsid w:val="003624E6"/>
    <w:pPr>
      <w:outlineLvl w:val="9"/>
    </w:pPr>
  </w:style>
  <w:style w:type="paragraph" w:customStyle="1" w:styleId="Image">
    <w:name w:val="Image"/>
    <w:basedOn w:val="Normal"/>
    <w:uiPriority w:val="10"/>
    <w:qFormat/>
    <w:rsid w:val="008B51E3"/>
    <w:pPr>
      <w:spacing w:before="340" w:after="210" w:line="240" w:lineRule="auto"/>
    </w:pPr>
  </w:style>
  <w:style w:type="paragraph" w:customStyle="1" w:styleId="Question">
    <w:name w:val="Question"/>
    <w:basedOn w:val="Normal"/>
    <w:uiPriority w:val="12"/>
    <w:qFormat/>
    <w:rsid w:val="00843033"/>
    <w:pPr>
      <w:spacing w:after="120" w:line="240" w:lineRule="auto"/>
    </w:pPr>
    <w:rPr>
      <w:bCs/>
      <w:sz w:val="28"/>
    </w:rPr>
  </w:style>
  <w:style w:type="table" w:styleId="TableGrid">
    <w:name w:val="Table Grid"/>
    <w:basedOn w:val="TableNormal"/>
    <w:uiPriority w:val="39"/>
    <w:rsid w:val="0036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link w:val="DateChar"/>
    <w:uiPriority w:val="3"/>
    <w:qFormat/>
    <w:rsid w:val="003457F4"/>
    <w:pPr>
      <w:spacing w:after="0" w:line="240" w:lineRule="auto"/>
    </w:pPr>
    <w:rPr>
      <w:color w:val="9E6810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3457F4"/>
    <w:rPr>
      <w:color w:val="9E6810" w:themeColor="accent2" w:themeShade="80"/>
      <w:sz w:val="24"/>
    </w:rPr>
  </w:style>
  <w:style w:type="paragraph" w:customStyle="1" w:styleId="BlockHeading">
    <w:name w:val="Block Heading"/>
    <w:basedOn w:val="Normal"/>
    <w:uiPriority w:val="4"/>
    <w:qFormat/>
    <w:rsid w:val="003E18D5"/>
    <w:pPr>
      <w:spacing w:after="140" w:line="240" w:lineRule="auto"/>
    </w:pPr>
    <w:rPr>
      <w:rFonts w:asciiTheme="majorHAnsi" w:hAnsiTheme="majorHAnsi"/>
      <w:b/>
      <w:color w:val="FFFFFF" w:themeColor="background1"/>
      <w:sz w:val="32"/>
    </w:rPr>
  </w:style>
  <w:style w:type="paragraph" w:styleId="BlockText">
    <w:name w:val="Block Text"/>
    <w:basedOn w:val="Normal"/>
    <w:uiPriority w:val="5"/>
    <w:qFormat/>
    <w:rsid w:val="003E18D5"/>
    <w:pPr>
      <w:spacing w:after="120" w:line="240" w:lineRule="auto"/>
    </w:pPr>
    <w:rPr>
      <w:rFonts w:eastAsiaTheme="minorEastAsia"/>
      <w:iCs/>
      <w:color w:val="86CDB6" w:themeColor="accent3"/>
      <w:sz w:val="28"/>
    </w:rPr>
  </w:style>
  <w:style w:type="table" w:customStyle="1" w:styleId="GridTable1Light">
    <w:name w:val="Grid Table 1 Light"/>
    <w:basedOn w:val="TableNormal"/>
    <w:uiPriority w:val="46"/>
    <w:rsid w:val="00B902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FAF" w:themeColor="text1" w:themeTint="66"/>
        <w:left w:val="single" w:sz="4" w:space="0" w:color="A3AFAF" w:themeColor="text1" w:themeTint="66"/>
        <w:bottom w:val="single" w:sz="4" w:space="0" w:color="A3AFAF" w:themeColor="text1" w:themeTint="66"/>
        <w:right w:val="single" w:sz="4" w:space="0" w:color="A3AFAF" w:themeColor="text1" w:themeTint="66"/>
        <w:insideH w:val="single" w:sz="4" w:space="0" w:color="A3AFAF" w:themeColor="text1" w:themeTint="66"/>
        <w:insideV w:val="single" w:sz="4" w:space="0" w:color="A3AFAF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688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88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qFormat/>
    <w:rsid w:val="008555F9"/>
    <w:pPr>
      <w:spacing w:after="0" w:line="240" w:lineRule="auto"/>
    </w:pPr>
    <w:rPr>
      <w:b/>
      <w:color w:val="131616" w:themeColor="text2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CF633E"/>
    <w:rPr>
      <w:b/>
      <w:color w:val="131616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555F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F9"/>
  </w:style>
  <w:style w:type="paragraph" w:customStyle="1" w:styleId="Answer">
    <w:name w:val="Answer"/>
    <w:basedOn w:val="Normal"/>
    <w:uiPriority w:val="13"/>
    <w:qFormat/>
    <w:rsid w:val="00843033"/>
    <w:pPr>
      <w:spacing w:after="0" w:line="240" w:lineRule="auto"/>
    </w:pPr>
    <w:rPr>
      <w:bCs/>
    </w:rPr>
  </w:style>
  <w:style w:type="character" w:styleId="PlaceholderText">
    <w:name w:val="Placeholder Text"/>
    <w:basedOn w:val="DefaultParagraphFont"/>
    <w:uiPriority w:val="99"/>
    <w:unhideWhenUsed/>
    <w:rsid w:val="009A64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D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B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76E5"/>
    <w:rPr>
      <w:color w:val="2BB28A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76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</w:rPr>
  </w:style>
  <w:style w:type="character" w:customStyle="1" w:styleId="apple-converted-space">
    <w:name w:val="apple-converted-space"/>
    <w:basedOn w:val="DefaultParagraphFont"/>
    <w:rsid w:val="00C06DA0"/>
  </w:style>
  <w:style w:type="character" w:styleId="FollowedHyperlink">
    <w:name w:val="FollowedHyperlink"/>
    <w:basedOn w:val="DefaultParagraphFont"/>
    <w:uiPriority w:val="99"/>
    <w:semiHidden/>
    <w:unhideWhenUsed/>
    <w:rsid w:val="006A5283"/>
    <w:rPr>
      <w:color w:val="86CDB6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2328"/>
    <w:rPr>
      <w:rFonts w:asciiTheme="majorHAnsi" w:eastAsiaTheme="majorEastAsia" w:hAnsiTheme="majorHAnsi" w:cstheme="majorBidi"/>
      <w:b/>
      <w:bCs/>
      <w:color w:val="2BB28A" w:themeColor="accent1"/>
      <w:sz w:val="24"/>
    </w:rPr>
  </w:style>
  <w:style w:type="paragraph" w:styleId="ListParagraph">
    <w:name w:val="List Paragraph"/>
    <w:basedOn w:val="Normal"/>
    <w:uiPriority w:val="34"/>
    <w:unhideWhenUsed/>
    <w:qFormat/>
    <w:rsid w:val="00483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72D2D" w:themeColor="text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6" w:unhideWhenUsed="0" w:qFormat="1"/>
    <w:lsdException w:name="heading 2" w:uiPriority="7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05"/>
    <w:rPr>
      <w:sz w:val="24"/>
    </w:rPr>
  </w:style>
  <w:style w:type="paragraph" w:styleId="Heading1">
    <w:name w:val="heading 1"/>
    <w:basedOn w:val="Normal"/>
    <w:link w:val="Heading1Char"/>
    <w:uiPriority w:val="6"/>
    <w:qFormat/>
    <w:rsid w:val="009B46C1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paragraph" w:styleId="Heading2">
    <w:name w:val="heading 2"/>
    <w:basedOn w:val="Normal"/>
    <w:link w:val="Heading2Char"/>
    <w:uiPriority w:val="7"/>
    <w:qFormat/>
    <w:rsid w:val="00843033"/>
    <w:pPr>
      <w:keepNext/>
      <w:keepLines/>
      <w:spacing w:before="280" w:line="240" w:lineRule="auto"/>
      <w:contextualSpacing/>
      <w:outlineLvl w:val="1"/>
    </w:pPr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3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BB28A" w:themeColor="accent1"/>
    </w:rPr>
  </w:style>
  <w:style w:type="paragraph" w:styleId="Heading4">
    <w:name w:val="heading 4"/>
    <w:basedOn w:val="Normal"/>
    <w:link w:val="Heading4Char"/>
    <w:uiPriority w:val="9"/>
    <w:semiHidden/>
    <w:unhideWhenUsed/>
    <w:rsid w:val="00952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5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52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52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2BB28A" w:themeColor="accent1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52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52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C06F1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06F1"/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3E18D5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E18D5"/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Heading1Char">
    <w:name w:val="Heading 1 Char"/>
    <w:basedOn w:val="DefaultParagraphFont"/>
    <w:link w:val="Heading1"/>
    <w:uiPriority w:val="6"/>
    <w:rsid w:val="009B46C1"/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7"/>
    <w:rsid w:val="00843033"/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95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69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695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695"/>
    <w:rPr>
      <w:rFonts w:asciiTheme="majorHAnsi" w:eastAsiaTheme="majorEastAsia" w:hAnsiTheme="majorHAnsi" w:cstheme="majorBidi"/>
      <w:b/>
      <w:iCs/>
      <w:color w:val="2BB28A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695"/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695"/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52695"/>
    <w:rPr>
      <w:i/>
      <w:iCs/>
      <w:color w:val="272D2D" w:themeColor="text2"/>
    </w:rPr>
  </w:style>
  <w:style w:type="character" w:styleId="Emphasis">
    <w:name w:val="Emphasis"/>
    <w:basedOn w:val="DefaultParagraphFont"/>
    <w:uiPriority w:val="20"/>
    <w:unhideWhenUsed/>
    <w:qFormat/>
    <w:rsid w:val="00952695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52695"/>
    <w:rPr>
      <w:b/>
      <w:i/>
      <w:iCs/>
      <w:color w:val="272D2D" w:themeColor="text2"/>
    </w:rPr>
  </w:style>
  <w:style w:type="character" w:styleId="Strong">
    <w:name w:val="Strong"/>
    <w:basedOn w:val="DefaultParagraphFont"/>
    <w:uiPriority w:val="22"/>
    <w:unhideWhenUsed/>
    <w:qFormat/>
    <w:rsid w:val="00952695"/>
    <w:rPr>
      <w:b w:val="0"/>
      <w:bCs/>
      <w:i w:val="0"/>
      <w:caps/>
      <w:smallCaps w:val="0"/>
    </w:rPr>
  </w:style>
  <w:style w:type="paragraph" w:styleId="Quote">
    <w:name w:val="Quote"/>
    <w:basedOn w:val="Normal"/>
    <w:next w:val="Normal"/>
    <w:link w:val="QuoteChar"/>
    <w:uiPriority w:val="13"/>
    <w:qFormat/>
    <w:rsid w:val="00076ED4"/>
    <w:pPr>
      <w:pBdr>
        <w:top w:val="single" w:sz="18" w:space="14" w:color="2BB28A" w:themeColor="accent1"/>
        <w:bottom w:val="single" w:sz="18" w:space="14" w:color="2BB28A" w:themeColor="accent1"/>
      </w:pBdr>
      <w:spacing w:before="300" w:after="300" w:line="360" w:lineRule="auto"/>
    </w:pPr>
    <w:rPr>
      <w:i/>
      <w:iCs/>
      <w:color w:val="2BB28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13"/>
    <w:rsid w:val="00076ED4"/>
    <w:rPr>
      <w:i/>
      <w:iCs/>
      <w:color w:val="2BB28A" w:themeColor="accent1"/>
      <w:sz w:val="28"/>
    </w:rPr>
  </w:style>
  <w:style w:type="paragraph" w:styleId="IntenseQuote">
    <w:name w:val="Intense Quote"/>
    <w:basedOn w:val="Normal"/>
    <w:link w:val="IntenseQuoteChar"/>
    <w:uiPriority w:val="30"/>
    <w:semiHidden/>
    <w:unhideWhenUsed/>
    <w:qFormat/>
    <w:rsid w:val="00345523"/>
    <w:pPr>
      <w:shd w:val="clear" w:color="auto" w:fill="F0BE6C" w:themeFill="accent2"/>
      <w:spacing w:before="360" w:after="360"/>
    </w:pPr>
    <w:rPr>
      <w:b/>
      <w:i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5523"/>
    <w:rPr>
      <w:b/>
      <w:i/>
      <w:iCs/>
      <w:color w:val="FFFFFF" w:themeColor="background1"/>
      <w:sz w:val="28"/>
      <w:shd w:val="clear" w:color="auto" w:fill="F0BE6C" w:themeFill="accen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34F93"/>
    <w:rPr>
      <w:caps/>
      <w:smallCaps w:val="0"/>
      <w:color w:val="2BB28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628A"/>
    <w:rPr>
      <w:b/>
      <w:bCs/>
      <w:caps/>
      <w:smallCaps w:val="0"/>
      <w:color w:val="2BB28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9628A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uiPriority w:val="11"/>
    <w:qFormat/>
    <w:rsid w:val="00BF5905"/>
    <w:pPr>
      <w:spacing w:after="340" w:line="240" w:lineRule="auto"/>
      <w:contextualSpacing/>
    </w:pPr>
    <w:rPr>
      <w:i/>
      <w:iCs/>
      <w:color w:val="86CDB6" w:themeColor="accent3"/>
      <w:sz w:val="22"/>
      <w:szCs w:val="18"/>
    </w:rPr>
  </w:style>
  <w:style w:type="paragraph" w:customStyle="1" w:styleId="BlockHeading2">
    <w:name w:val="Block Heading 2"/>
    <w:basedOn w:val="Normal"/>
    <w:uiPriority w:val="15"/>
    <w:qFormat/>
    <w:rsid w:val="00E1260A"/>
    <w:pPr>
      <w:spacing w:after="50" w:line="240" w:lineRule="auto"/>
    </w:pPr>
    <w:rPr>
      <w:color w:val="FFFFFF" w:themeColor="background1"/>
      <w:sz w:val="28"/>
    </w:rPr>
  </w:style>
  <w:style w:type="paragraph" w:styleId="TOCHeading">
    <w:name w:val="TOC Heading"/>
    <w:basedOn w:val="Heading1"/>
    <w:uiPriority w:val="39"/>
    <w:semiHidden/>
    <w:unhideWhenUsed/>
    <w:qFormat/>
    <w:rsid w:val="003624E6"/>
    <w:pPr>
      <w:outlineLvl w:val="9"/>
    </w:pPr>
  </w:style>
  <w:style w:type="paragraph" w:customStyle="1" w:styleId="Image">
    <w:name w:val="Image"/>
    <w:basedOn w:val="Normal"/>
    <w:uiPriority w:val="10"/>
    <w:qFormat/>
    <w:rsid w:val="008B51E3"/>
    <w:pPr>
      <w:spacing w:before="340" w:after="210" w:line="240" w:lineRule="auto"/>
    </w:pPr>
  </w:style>
  <w:style w:type="paragraph" w:customStyle="1" w:styleId="Question">
    <w:name w:val="Question"/>
    <w:basedOn w:val="Normal"/>
    <w:uiPriority w:val="12"/>
    <w:qFormat/>
    <w:rsid w:val="00843033"/>
    <w:pPr>
      <w:spacing w:after="120" w:line="240" w:lineRule="auto"/>
    </w:pPr>
    <w:rPr>
      <w:bCs/>
      <w:sz w:val="28"/>
    </w:rPr>
  </w:style>
  <w:style w:type="table" w:styleId="TableGrid">
    <w:name w:val="Table Grid"/>
    <w:basedOn w:val="TableNormal"/>
    <w:uiPriority w:val="39"/>
    <w:rsid w:val="0036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link w:val="DateChar"/>
    <w:uiPriority w:val="3"/>
    <w:qFormat/>
    <w:rsid w:val="003457F4"/>
    <w:pPr>
      <w:spacing w:after="0" w:line="240" w:lineRule="auto"/>
    </w:pPr>
    <w:rPr>
      <w:color w:val="9E6810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3457F4"/>
    <w:rPr>
      <w:color w:val="9E6810" w:themeColor="accent2" w:themeShade="80"/>
      <w:sz w:val="24"/>
    </w:rPr>
  </w:style>
  <w:style w:type="paragraph" w:customStyle="1" w:styleId="BlockHeading">
    <w:name w:val="Block Heading"/>
    <w:basedOn w:val="Normal"/>
    <w:uiPriority w:val="4"/>
    <w:qFormat/>
    <w:rsid w:val="003E18D5"/>
    <w:pPr>
      <w:spacing w:after="140" w:line="240" w:lineRule="auto"/>
    </w:pPr>
    <w:rPr>
      <w:rFonts w:asciiTheme="majorHAnsi" w:hAnsiTheme="majorHAnsi"/>
      <w:b/>
      <w:color w:val="FFFFFF" w:themeColor="background1"/>
      <w:sz w:val="32"/>
    </w:rPr>
  </w:style>
  <w:style w:type="paragraph" w:styleId="BlockText">
    <w:name w:val="Block Text"/>
    <w:basedOn w:val="Normal"/>
    <w:uiPriority w:val="5"/>
    <w:qFormat/>
    <w:rsid w:val="003E18D5"/>
    <w:pPr>
      <w:spacing w:after="120" w:line="240" w:lineRule="auto"/>
    </w:pPr>
    <w:rPr>
      <w:rFonts w:eastAsiaTheme="minorEastAsia"/>
      <w:iCs/>
      <w:color w:val="86CDB6" w:themeColor="accent3"/>
      <w:sz w:val="28"/>
    </w:rPr>
  </w:style>
  <w:style w:type="table" w:customStyle="1" w:styleId="GridTable1Light">
    <w:name w:val="Grid Table 1 Light"/>
    <w:basedOn w:val="TableNormal"/>
    <w:uiPriority w:val="46"/>
    <w:rsid w:val="00B902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FAF" w:themeColor="text1" w:themeTint="66"/>
        <w:left w:val="single" w:sz="4" w:space="0" w:color="A3AFAF" w:themeColor="text1" w:themeTint="66"/>
        <w:bottom w:val="single" w:sz="4" w:space="0" w:color="A3AFAF" w:themeColor="text1" w:themeTint="66"/>
        <w:right w:val="single" w:sz="4" w:space="0" w:color="A3AFAF" w:themeColor="text1" w:themeTint="66"/>
        <w:insideH w:val="single" w:sz="4" w:space="0" w:color="A3AFAF" w:themeColor="text1" w:themeTint="66"/>
        <w:insideV w:val="single" w:sz="4" w:space="0" w:color="A3AFAF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688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88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qFormat/>
    <w:rsid w:val="008555F9"/>
    <w:pPr>
      <w:spacing w:after="0" w:line="240" w:lineRule="auto"/>
    </w:pPr>
    <w:rPr>
      <w:b/>
      <w:color w:val="131616" w:themeColor="text2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CF633E"/>
    <w:rPr>
      <w:b/>
      <w:color w:val="131616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555F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F9"/>
  </w:style>
  <w:style w:type="paragraph" w:customStyle="1" w:styleId="Answer">
    <w:name w:val="Answer"/>
    <w:basedOn w:val="Normal"/>
    <w:uiPriority w:val="13"/>
    <w:qFormat/>
    <w:rsid w:val="00843033"/>
    <w:pPr>
      <w:spacing w:after="0" w:line="240" w:lineRule="auto"/>
    </w:pPr>
    <w:rPr>
      <w:bCs/>
    </w:rPr>
  </w:style>
  <w:style w:type="character" w:styleId="PlaceholderText">
    <w:name w:val="Placeholder Text"/>
    <w:basedOn w:val="DefaultParagraphFont"/>
    <w:uiPriority w:val="99"/>
    <w:unhideWhenUsed/>
    <w:rsid w:val="009A64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D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B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76E5"/>
    <w:rPr>
      <w:color w:val="2BB28A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76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</w:rPr>
  </w:style>
  <w:style w:type="character" w:customStyle="1" w:styleId="apple-converted-space">
    <w:name w:val="apple-converted-space"/>
    <w:basedOn w:val="DefaultParagraphFont"/>
    <w:rsid w:val="00C06DA0"/>
  </w:style>
  <w:style w:type="character" w:styleId="FollowedHyperlink">
    <w:name w:val="FollowedHyperlink"/>
    <w:basedOn w:val="DefaultParagraphFont"/>
    <w:uiPriority w:val="99"/>
    <w:semiHidden/>
    <w:unhideWhenUsed/>
    <w:rsid w:val="006A5283"/>
    <w:rPr>
      <w:color w:val="86CDB6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2328"/>
    <w:rPr>
      <w:rFonts w:asciiTheme="majorHAnsi" w:eastAsiaTheme="majorEastAsia" w:hAnsiTheme="majorHAnsi" w:cstheme="majorBidi"/>
      <w:b/>
      <w:bCs/>
      <w:color w:val="2BB28A" w:themeColor="accent1"/>
      <w:sz w:val="24"/>
    </w:rPr>
  </w:style>
  <w:style w:type="paragraph" w:styleId="ListParagraph">
    <w:name w:val="List Paragraph"/>
    <w:basedOn w:val="Normal"/>
    <w:uiPriority w:val="34"/>
    <w:unhideWhenUsed/>
    <w:qFormat/>
    <w:rsid w:val="0048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glendale.edu/online" TargetMode="External"/><Relationship Id="rId12" Type="http://schemas.openxmlformats.org/officeDocument/2006/relationships/image" Target="media/image2.gif"/><Relationship Id="rId13" Type="http://schemas.openxmlformats.org/officeDocument/2006/relationships/hyperlink" Target="mailto:defacdev@glendale.edu" TargetMode="External"/><Relationship Id="rId14" Type="http://schemas.openxmlformats.org/officeDocument/2006/relationships/hyperlink" Target="https://tinyurl.com/GCC-GADER" TargetMode="External"/><Relationship Id="rId15" Type="http://schemas.openxmlformats.org/officeDocument/2006/relationships/hyperlink" Target="http://onlinenetworkofeducators.org/pd/registration-introduction/" TargetMode="External"/><Relationship Id="rId16" Type="http://schemas.openxmlformats.org/officeDocument/2006/relationships/hyperlink" Target="https://tinyurl.com/CanvasTechSupport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defacdeve@glendale.edu" TargetMode="Externa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lexa:Downloads:tf16402618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272D2D"/>
      </a:dk1>
      <a:lt1>
        <a:sysClr val="window" lastClr="FFFFFF"/>
      </a:lt1>
      <a:dk2>
        <a:srgbClr val="272D2D"/>
      </a:dk2>
      <a:lt2>
        <a:srgbClr val="E5E6E7"/>
      </a:lt2>
      <a:accent1>
        <a:srgbClr val="2BB28A"/>
      </a:accent1>
      <a:accent2>
        <a:srgbClr val="F0BE6C"/>
      </a:accent2>
      <a:accent3>
        <a:srgbClr val="86CDB6"/>
      </a:accent3>
      <a:accent4>
        <a:srgbClr val="F0BE6C"/>
      </a:accent4>
      <a:accent5>
        <a:srgbClr val="2BB28A"/>
      </a:accent5>
      <a:accent6>
        <a:srgbClr val="86CDB6"/>
      </a:accent6>
      <a:hlink>
        <a:srgbClr val="2BB28A"/>
      </a:hlink>
      <a:folHlink>
        <a:srgbClr val="86CDB6"/>
      </a:folHlink>
    </a:clrScheme>
    <a:fontScheme name="Custom 4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8F12-C657-0F40-8EDD-6C644224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tf16402618.dotx</Template>
  <TotalTime>0</TotalTime>
  <Pages>1</Pages>
  <Words>473</Words>
  <Characters>2699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Schumacher</dc:creator>
  <cp:keywords/>
  <dc:description/>
  <cp:lastModifiedBy>Alexa Schumacher</cp:lastModifiedBy>
  <cp:revision>3</cp:revision>
  <cp:lastPrinted>2018-09-02T22:21:00Z</cp:lastPrinted>
  <dcterms:created xsi:type="dcterms:W3CDTF">2018-10-22T22:58:00Z</dcterms:created>
  <dcterms:modified xsi:type="dcterms:W3CDTF">2018-10-27T17:40:00Z</dcterms:modified>
</cp:coreProperties>
</file>